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957F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B5CEB99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6C72AD7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1C3676E" w14:textId="77777777"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6006157C" wp14:editId="6473114F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9AF6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3CAB75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8A7B0C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D9F6982" w14:textId="77777777" w:rsidR="00685CBB" w:rsidRDefault="00685CBB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14:paraId="379F5427" w14:textId="77777777" w:rsidR="008C370B" w:rsidRPr="00530E18" w:rsidRDefault="008C370B" w:rsidP="008C370B">
      <w:pPr>
        <w:jc w:val="center"/>
        <w:rPr>
          <w:color w:val="FF0000"/>
          <w:sz w:val="48"/>
          <w:szCs w:val="48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รายงานผล</w:t>
      </w:r>
      <w:r w:rsidRPr="00530E18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การใช้จ่ายงบประมาณ</w:t>
      </w:r>
    </w:p>
    <w:p w14:paraId="766C3149" w14:textId="77777777" w:rsidR="008C370B" w:rsidRPr="00530E18" w:rsidRDefault="008C370B" w:rsidP="008C370B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ประจำปี ๒๕๖</w:t>
      </w: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๙</w:t>
      </w:r>
    </w:p>
    <w:p w14:paraId="2FABA48C" w14:textId="77777777" w:rsidR="008C370B" w:rsidRPr="00685CBB" w:rsidRDefault="008C370B" w:rsidP="008C370B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66D45F68" w14:textId="796C4AC4" w:rsidR="008C370B" w:rsidRPr="00685CBB" w:rsidRDefault="008C370B" w:rsidP="008C370B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  <w:cs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 สภ.</w:t>
      </w:r>
      <w:r w:rsidR="000F09B7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ตากฟ้า</w:t>
      </w:r>
    </w:p>
    <w:p w14:paraId="7C5CFCBB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16589DFA" w14:textId="77777777" w:rsidR="008C370B" w:rsidRDefault="008C370B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60B14607" w14:textId="77777777" w:rsidR="008C370B" w:rsidRDefault="008C370B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0BD85BF4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064C5837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6BA5F8CB" wp14:editId="594666E0">
            <wp:simplePos x="0" y="0"/>
            <wp:positionH relativeFrom="margin">
              <wp:posOffset>13970</wp:posOffset>
            </wp:positionH>
            <wp:positionV relativeFrom="paragraph">
              <wp:posOffset>61595</wp:posOffset>
            </wp:positionV>
            <wp:extent cx="759460" cy="759460"/>
            <wp:effectExtent l="0" t="0" r="2540" b="254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39E0EEC7" w14:textId="77777777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53515FF" w14:textId="77777777" w:rsidR="00E060A9" w:rsidRDefault="00E060A9" w:rsidP="007C3E39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09998F9" w14:textId="7AF3CFA7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>ตากฟ้า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จว.นครสวรรค์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๐๕๖ 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24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455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</w:t>
      </w:r>
      <w:r w:rsidR="00E060A9" w:rsidRPr="00943ED1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                 </w:t>
      </w:r>
    </w:p>
    <w:p w14:paraId="7F8E7147" w14:textId="49B9EF9B"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๐๐๒๑(นว).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08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E060A9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E060A9">
        <w:rPr>
          <w:rFonts w:ascii="TH SarabunIT๙" w:eastAsia="Times New Roman" w:hAnsi="TH SarabunIT๙" w:cs="TH SarabunIT๙"/>
          <w:b/>
          <w:bCs/>
          <w:sz w:val="38"/>
          <w:szCs w:val="38"/>
        </w:rPr>
        <w:t>-</w:t>
      </w:r>
      <w:r w:rsidR="00E060A9">
        <w:rPr>
          <w:rFonts w:ascii="TH SarabunIT๙" w:hAnsi="TH SarabunIT๙" w:cs="TH SarabunIT๙"/>
          <w:sz w:val="32"/>
          <w:szCs w:val="32"/>
          <w:cs/>
        </w:rPr>
        <w:tab/>
      </w:r>
      <w:r w:rsidR="00E06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75155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275155">
        <w:rPr>
          <w:rFonts w:ascii="TH SarabunIT๙" w:hAnsi="TH SarabunIT๙" w:cs="TH SarabunIT๙" w:hint="cs"/>
          <w:sz w:val="32"/>
          <w:szCs w:val="32"/>
          <w:cs/>
        </w:rPr>
        <w:t xml:space="preserve"> 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6C64A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69CB56B" w14:textId="77777777" w:rsidR="006C64AD" w:rsidRPr="00F37A59" w:rsidRDefault="007C3E39" w:rsidP="006C64AD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35684656"/>
      <w:r w:rsidR="006C64AD"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รายงานผลการใช้จ่ายงบประมาณ รอบ ๖ เดือน ของปีงบประมาณ ๒๕๖๙</w:t>
      </w:r>
    </w:p>
    <w:bookmarkEnd w:id="0"/>
    <w:p w14:paraId="14E890D5" w14:textId="77777777" w:rsidR="006C64AD" w:rsidRPr="00901FB2" w:rsidRDefault="006C64AD" w:rsidP="006C64AD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14:paraId="3908EF61" w14:textId="648C456B" w:rsidR="006C64AD" w:rsidRDefault="006C64AD" w:rsidP="006C64A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37A5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>ตากฟ้า</w:t>
      </w:r>
      <w:r w:rsidR="00C777FC"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สว.อก.สภ.ตากฟ้า)</w:t>
      </w:r>
      <w:r w:rsidR="00C777F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D43854" w14:textId="77777777" w:rsidR="006C64AD" w:rsidRPr="00943ED1" w:rsidRDefault="006C64AD" w:rsidP="006C64AD">
      <w:pPr>
        <w:spacing w:before="120" w:line="20" w:lineRule="atLeast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ตามที่ สำนักงานคณะกรรมการป้องกันและปราบปรามการทุจริตแห่งชาติ (สำนักงาน 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ป.ป.ช.) ได้ดำเนินโครงการประเมินคุณธรรมและความโปร่งใสในการดำเนินงานของภาครัฐ </w:t>
      </w:r>
      <w:r w:rsidRPr="00885D86">
        <w:rPr>
          <w:rFonts w:ascii="TH SarabunIT๙" w:hAnsi="TH SarabunIT๙" w:cs="TH SarabunIT๙"/>
          <w:sz w:val="32"/>
          <w:szCs w:val="32"/>
          <w:cs/>
        </w:rPr>
        <w:t>(</w:t>
      </w:r>
      <w:r w:rsidRPr="00885D8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85D86">
        <w:rPr>
          <w:rFonts w:ascii="TH SarabunIT๙" w:hAnsi="TH SarabunIT๙" w:cs="TH SarabunIT๙" w:hint="cs"/>
          <w:sz w:val="32"/>
          <w:szCs w:val="32"/>
          <w:cs/>
        </w:rPr>
        <w:t>ซึ่งเป็นการประเมินเพื่อวัดระดับคุณธรรมและความโปร่งใส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ในการดำเนินงานของหน่วยงาน โดยกำหนดให้หน่วยงานมีการรายงานการใช้จ่ายงบประมาณประจำปี รอบ ๖ เดือนแรก หรือ ๒ ไตรมาส ของปีงบประมาณ พ.ศ.๒๕๖๙ (ตุลาคม ๒๕๖๘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๒๕๖๙)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นั้น</w:t>
      </w:r>
    </w:p>
    <w:p w14:paraId="3681AB0F" w14:textId="71B1A67F" w:rsidR="006C64AD" w:rsidRDefault="006C64AD" w:rsidP="006C64AD">
      <w:pPr>
        <w:suppressAutoHyphens/>
        <w:spacing w:before="120" w:line="20" w:lineRule="atLeast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ฝ่ายอำนวยการ ได้จัดทำข้อมูลรายงานผลการใช้จ่ายงบประมาณ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รอบ ๖ เดือนแรก ของปีงบประมาณ พ.ศ.๒๕๖๙</w:t>
      </w:r>
      <w:r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ตาม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โครงการประเมินคุณธรรมและความโปร่งใสในการดำเนินงานของภาครัฐ </w:t>
      </w:r>
      <w:r w:rsidRPr="00885D86">
        <w:rPr>
          <w:rFonts w:ascii="TH SarabunIT๙" w:hAnsi="TH SarabunIT๙" w:cs="TH SarabunIT๙"/>
          <w:sz w:val="32"/>
          <w:szCs w:val="32"/>
          <w:cs/>
        </w:rPr>
        <w:t>(</w:t>
      </w:r>
      <w:r w:rsidRPr="00885D86"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ของสำนักงานคณะกรรมการป้องกันและปราบปรามการทุจริตแห่งชาติ เรียบร้อยแล้ว </w:t>
      </w:r>
      <w:r w:rsidR="008C370B" w:rsidRP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โดยมีผลการ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เบิกจ่ายงบประมาณ</w:t>
      </w:r>
      <w:r w:rsid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๒ </w:t>
      </w:r>
      <w:r w:rsid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ไตรมาส </w:t>
      </w:r>
      <w:r w:rsid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จำนวน</w:t>
      </w:r>
      <w:r w:rsidR="002F0C59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ทั้งสิ้น </w:t>
      </w:r>
      <w:r w:rsid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          </w:t>
      </w:r>
      <w:r w:rsidR="002F0C59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๑,</w:t>
      </w:r>
      <w:r w:rsidR="002830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731</w:t>
      </w:r>
      <w:r w:rsidR="002F0C59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,</w:t>
      </w:r>
      <w:r w:rsidR="002830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664.60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บาท คิดเป็นร้อยละ </w:t>
      </w:r>
      <w:r w:rsidR="000F09B7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52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.</w:t>
      </w:r>
      <w:r w:rsidR="00275155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80</w:t>
      </w:r>
      <w:r w:rsidR="00F54BD0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เป็นไปตามเป้าหมายที่กำหนด ปัญหาและอุปสรรคไม่มีแต่อย่างใด</w:t>
      </w:r>
      <w:r w:rsidR="00F54BD0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รายละเอียด</w:t>
      </w:r>
      <w:r w:rsidR="008C370B">
        <w:rPr>
          <w:rFonts w:ascii="TH SarabunIT๙" w:hAnsi="TH SarabunIT๙" w:cs="TH SarabunIT๙" w:hint="cs"/>
          <w:sz w:val="32"/>
          <w:szCs w:val="32"/>
          <w:cs/>
          <w:lang w:eastAsia="zh-CN"/>
        </w:rPr>
        <w:t>อื่น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ตามเอกสารแนบ</w:t>
      </w:r>
    </w:p>
    <w:p w14:paraId="278C2F4C" w14:textId="6F9ECAD3" w:rsidR="00083925" w:rsidRDefault="00083925" w:rsidP="008C370B">
      <w:pPr>
        <w:pStyle w:val="a3"/>
        <w:spacing w:before="240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48BF80C7" w14:textId="24903357" w:rsidR="00C777FC" w:rsidRDefault="00BC775C" w:rsidP="008C370B">
      <w:pPr>
        <w:pStyle w:val="a3"/>
        <w:spacing w:before="240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C8B4C80" wp14:editId="5E2F66B5">
            <wp:simplePos x="0" y="0"/>
            <wp:positionH relativeFrom="column">
              <wp:posOffset>3500120</wp:posOffset>
            </wp:positionH>
            <wp:positionV relativeFrom="paragraph">
              <wp:posOffset>156210</wp:posOffset>
            </wp:positionV>
            <wp:extent cx="1200150" cy="457200"/>
            <wp:effectExtent l="0" t="0" r="0" b="0"/>
            <wp:wrapNone/>
            <wp:docPr id="40" name="รูปภาพ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39">
                      <a:extLst>
                        <a:ext uri="{FF2B5EF4-FFF2-40B4-BE49-F238E27FC236}">
                          <a16:creationId xmlns:a16="http://schemas.microsoft.com/office/drawing/2014/main" id="{00000000-0008-0000-0000-000028000000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77FC">
        <w:rPr>
          <w:rFonts w:ascii="TH SarabunIT๙" w:eastAsia="Calibri" w:hAnsi="TH SarabunIT๙" w:cs="TH SarabunIT๙"/>
          <w:sz w:val="32"/>
          <w:szCs w:val="32"/>
        </w:rPr>
        <w:tab/>
      </w:r>
      <w:r w:rsidR="00C777FC">
        <w:rPr>
          <w:rFonts w:ascii="TH SarabunIT๙" w:eastAsia="Calibri" w:hAnsi="TH SarabunIT๙" w:cs="TH SarabunIT๙"/>
          <w:sz w:val="32"/>
          <w:szCs w:val="32"/>
        </w:rPr>
        <w:tab/>
      </w:r>
      <w:r w:rsidR="00C777FC">
        <w:rPr>
          <w:rFonts w:ascii="TH SarabunIT๙" w:eastAsia="Calibri" w:hAnsi="TH SarabunIT๙" w:cs="TH SarabunIT๙"/>
          <w:sz w:val="32"/>
          <w:szCs w:val="32"/>
        </w:rPr>
        <w:tab/>
      </w:r>
    </w:p>
    <w:p w14:paraId="02BFA9D6" w14:textId="77777777" w:rsidR="00C777FC" w:rsidRPr="00C777FC" w:rsidRDefault="00C777FC" w:rsidP="00C777FC">
      <w:pPr>
        <w:suppressAutoHyphens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>ด.ต.</w:t>
      </w:r>
    </w:p>
    <w:p w14:paraId="3FE85DDE" w14:textId="2840C5E6" w:rsidR="00C777FC" w:rsidRPr="00C777FC" w:rsidRDefault="00C777FC" w:rsidP="00C777FC">
      <w:pPr>
        <w:suppressAutoHyphens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77FC">
        <w:rPr>
          <w:rFonts w:ascii="TH SarabunIT๙" w:hAnsi="TH SarabunIT๙" w:cs="TH SarabunIT๙"/>
          <w:sz w:val="32"/>
          <w:szCs w:val="32"/>
          <w:cs/>
        </w:rPr>
        <w:t xml:space="preserve">     ( สัญญา  ทองสว่าง )</w:t>
      </w:r>
      <w:r w:rsidR="007C3E39" w:rsidRPr="00C777FC">
        <w:rPr>
          <w:rFonts w:ascii="TH SarabunIT๙" w:hAnsi="TH SarabunIT๙" w:cs="TH SarabunIT๙"/>
          <w:sz w:val="32"/>
          <w:szCs w:val="32"/>
          <w:cs/>
        </w:rPr>
        <w:tab/>
      </w:r>
      <w:r w:rsidR="007C3E39" w:rsidRPr="00C777FC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</w:t>
      </w:r>
      <w:r w:rsidR="00F54BD0" w:rsidRPr="00C777F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0CA73F1" w14:textId="6246A7C0" w:rsidR="00C777FC" w:rsidRPr="00C777FC" w:rsidRDefault="00C777FC" w:rsidP="00C777FC">
      <w:pPr>
        <w:suppressAutoHyphens/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C777FC">
        <w:rPr>
          <w:rFonts w:ascii="TH SarabunIT๙" w:hAnsi="TH SarabunIT๙" w:cs="TH SarabunIT๙"/>
          <w:sz w:val="32"/>
          <w:szCs w:val="32"/>
          <w:cs/>
        </w:rPr>
        <w:t xml:space="preserve">         ผบ.หมู่(ป.)สภ.ตากฟ้า จนท.การเงิน</w:t>
      </w:r>
    </w:p>
    <w:p w14:paraId="47FF5013" w14:textId="5065E9E2" w:rsidR="00E060A9" w:rsidRDefault="00F54BD0" w:rsidP="00C777FC">
      <w:pPr>
        <w:suppressAutoHyphens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C777FC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7C3E39" w:rsidRPr="00C777FC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p w14:paraId="23444F09" w14:textId="2D36C666" w:rsidR="00C777FC" w:rsidRDefault="00C777FC" w:rsidP="00C777FC">
      <w:pPr>
        <w:suppressAutoHyphens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 ผกก.สภ.ตากฟ้า</w:t>
      </w:r>
    </w:p>
    <w:p w14:paraId="7C41689C" w14:textId="0EA136BC" w:rsidR="00C777FC" w:rsidRDefault="00C777FC" w:rsidP="00B904E9">
      <w:pPr>
        <w:suppressAutoHyphens/>
        <w:spacing w:after="0" w:line="240" w:lineRule="auto"/>
        <w:ind w:firstLine="720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- </w:t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>เ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พื่อให้ทราบ</w:t>
      </w:r>
    </w:p>
    <w:p w14:paraId="504639D9" w14:textId="77777777" w:rsidR="00C777FC" w:rsidRDefault="00C777FC" w:rsidP="00C777FC">
      <w:pPr>
        <w:suppressAutoHyphens/>
        <w:spacing w:after="0" w:line="240" w:lineRule="auto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</w:p>
    <w:p w14:paraId="28AFBE19" w14:textId="6C9F3181" w:rsidR="00E060A9" w:rsidRDefault="00E078FB" w:rsidP="00C777FC">
      <w:pPr>
        <w:suppressAutoHyphens/>
        <w:spacing w:after="0" w:line="240" w:lineRule="auto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FF765D1" wp14:editId="1CC6113E">
            <wp:simplePos x="0" y="0"/>
            <wp:positionH relativeFrom="margin">
              <wp:posOffset>204470</wp:posOffset>
            </wp:positionH>
            <wp:positionV relativeFrom="paragraph">
              <wp:posOffset>12065</wp:posOffset>
            </wp:positionV>
            <wp:extent cx="826770" cy="591185"/>
            <wp:effectExtent l="0" t="0" r="0" b="0"/>
            <wp:wrapNone/>
            <wp:docPr id="1371328386" name="รูปภาพ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7">
                      <a:extLst>
                        <a:ext uri="{FF2B5EF4-FFF2-40B4-BE49-F238E27FC236}">
                          <a16:creationId xmlns:a16="http://schemas.microsoft.com/office/drawing/2014/main" id="{00000000-0008-0000-0000-00002600000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60A9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พ.ต.ท.</w:t>
      </w:r>
    </w:p>
    <w:p w14:paraId="791C8CB6" w14:textId="4F6EE569" w:rsidR="00E060A9" w:rsidRDefault="00E078FB" w:rsidP="00C777FC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6E90C4F6" wp14:editId="61BC1AB4">
            <wp:simplePos x="0" y="0"/>
            <wp:positionH relativeFrom="margin">
              <wp:posOffset>3347720</wp:posOffset>
            </wp:positionH>
            <wp:positionV relativeFrom="paragraph">
              <wp:posOffset>230505</wp:posOffset>
            </wp:positionV>
            <wp:extent cx="1304925" cy="608965"/>
            <wp:effectExtent l="38100" t="0" r="9525" b="38735"/>
            <wp:wrapNone/>
            <wp:docPr id="877132691" name="รูปภาพ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5">
                      <a:extLst>
                        <a:ext uri="{FF2B5EF4-FFF2-40B4-BE49-F238E27FC236}">
                          <a16:creationId xmlns:a16="http://schemas.microsoft.com/office/drawing/2014/main" id="{00000000-0008-0000-0000-000024000000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7FC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      </w:t>
      </w:r>
      <w:r w:rsidR="00E060A9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( </w:t>
      </w:r>
      <w:r w:rsidR="00F40DF0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ฤทัย</w:t>
      </w:r>
      <w:r w:rsidR="00E060A9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</w:t>
      </w:r>
      <w:r w:rsidR="00F40DF0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แจ้งดี </w:t>
      </w:r>
      <w:r w:rsidR="00E060A9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)</w:t>
      </w:r>
      <w:r w:rsidR="00E060A9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 w:rsidR="008C370B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</w:p>
    <w:p w14:paraId="0D3C938C" w14:textId="5DBF5E79" w:rsidR="00B904E9" w:rsidRPr="008C370B" w:rsidRDefault="00C777FC" w:rsidP="00E078FB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28"/>
          <w:lang w:eastAsia="zh-CN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     </w:t>
      </w:r>
      <w:r w:rsidR="00E060A9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สว.อก.สภ.</w:t>
      </w:r>
      <w:r w:rsidR="00F40DF0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ตากฟ้า</w:t>
      </w:r>
      <w:r w:rsidR="007C3E39" w:rsidRPr="0079084F">
        <w:rPr>
          <w:rFonts w:ascii="TH SarabunPSK" w:hAnsi="TH SarabunPSK" w:cs="TH SarabunPSK"/>
          <w:sz w:val="40"/>
          <w:szCs w:val="40"/>
          <w:cs/>
        </w:rPr>
        <w:t xml:space="preserve">           </w:t>
      </w:r>
      <w:r w:rsidR="00B904E9">
        <w:rPr>
          <w:rFonts w:ascii="TH SarabunPSK" w:hAnsi="TH SarabunPSK" w:cs="TH SarabunPSK"/>
          <w:sz w:val="40"/>
          <w:szCs w:val="40"/>
          <w:cs/>
        </w:rPr>
        <w:tab/>
      </w:r>
      <w:r w:rsidR="00B904E9">
        <w:rPr>
          <w:rFonts w:ascii="TH SarabunPSK" w:hAnsi="TH SarabunPSK" w:cs="TH SarabunPSK"/>
          <w:sz w:val="40"/>
          <w:szCs w:val="40"/>
          <w:cs/>
        </w:rPr>
        <w:tab/>
      </w:r>
      <w:r w:rsidR="00B904E9">
        <w:rPr>
          <w:rFonts w:ascii="TH SarabunPSK" w:hAnsi="TH SarabunPSK" w:cs="TH SarabunPSK"/>
          <w:sz w:val="40"/>
          <w:szCs w:val="40"/>
          <w:cs/>
        </w:rPr>
        <w:tab/>
      </w:r>
      <w:r w:rsidR="00B904E9">
        <w:rPr>
          <w:rFonts w:ascii="TH SarabunPSK" w:hAnsi="TH SarabunPSK" w:cs="TH SarabunPSK"/>
          <w:sz w:val="40"/>
          <w:szCs w:val="40"/>
          <w:cs/>
        </w:rPr>
        <w:tab/>
      </w:r>
      <w:r w:rsidR="00B904E9" w:rsidRPr="008C370B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- </w:t>
      </w:r>
      <w:r w:rsidR="00B904E9" w:rsidRPr="008C370B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ทราบ</w:t>
      </w:r>
    </w:p>
    <w:p w14:paraId="7AFB74CE" w14:textId="4FF6AABB" w:rsidR="00E060A9" w:rsidRPr="008C370B" w:rsidRDefault="00C777FC" w:rsidP="00E078FB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28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</w:t>
      </w:r>
      <w:r w:rsidR="008C370B" w:rsidRPr="008C370B">
        <w:rPr>
          <w:rFonts w:ascii="TH SarabunIT๙" w:eastAsia="TH SarabunIT๙" w:hAnsi="TH SarabunIT๙" w:cs="TH SarabunIT๙"/>
          <w:sz w:val="28"/>
          <w:lang w:eastAsia="zh-CN"/>
        </w:rPr>
        <w:t xml:space="preserve"> </w:t>
      </w:r>
    </w:p>
    <w:p w14:paraId="571F933F" w14:textId="46039282" w:rsidR="00E060A9" w:rsidRPr="00943ED1" w:rsidRDefault="008C370B" w:rsidP="00E078FB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="00E060A9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E060A9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E060A9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F40DF0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</w:t>
      </w:r>
      <w:r w:rsidR="00E060A9"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พ</w:t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="00E060A9"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ต</w:t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="00E060A9"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อ</w:t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="00E060A9" w:rsidRPr="00943ED1">
        <w:rPr>
          <w:rFonts w:ascii="TH SarabunIT๙" w:hAnsi="TH SarabunIT๙" w:cs="TH SarabunIT๙"/>
          <w:sz w:val="32"/>
          <w:szCs w:val="32"/>
          <w:lang w:eastAsia="zh-CN"/>
        </w:rPr>
        <w:tab/>
        <w:t xml:space="preserve">                             </w:t>
      </w:r>
    </w:p>
    <w:p w14:paraId="7160C654" w14:textId="49E6378D" w:rsidR="00E060A9" w:rsidRPr="00943ED1" w:rsidRDefault="00E060A9" w:rsidP="00E078FB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r w:rsidR="00F40DF0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ชัยณรงค์</w:t>
      </w:r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</w:t>
      </w:r>
      <w:r w:rsidR="00F40DF0">
        <w:rPr>
          <w:rFonts w:ascii="TH SarabunIT๙" w:hAnsi="TH SarabunIT๙" w:cs="TH SarabunIT๙" w:hint="cs"/>
          <w:sz w:val="32"/>
          <w:szCs w:val="32"/>
          <w:cs/>
          <w:lang w:eastAsia="zh-CN"/>
        </w:rPr>
        <w:t>อ่องยิ้ม</w:t>
      </w:r>
      <w:r w:rsidR="00F40DF0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)</w:t>
      </w:r>
    </w:p>
    <w:p w14:paraId="28A57AAE" w14:textId="26083970" w:rsidR="00E060A9" w:rsidRPr="00943ED1" w:rsidRDefault="00E060A9" w:rsidP="00E078FB">
      <w:pPr>
        <w:suppressAutoHyphens/>
        <w:spacing w:after="0" w:line="20" w:lineRule="atLeast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</w:t>
      </w:r>
      <w:r w:rsidR="00F40DF0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ผกก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สภ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="00F40DF0"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ตากฟ้า</w:t>
      </w:r>
    </w:p>
    <w:p w14:paraId="6F6029EB" w14:textId="77777777" w:rsidR="00B61636" w:rsidRDefault="00B61636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  <w:sectPr w:rsidR="00B61636" w:rsidSect="00F54BD0">
          <w:pgSz w:w="11906" w:h="16838"/>
          <w:pgMar w:top="426" w:right="1700" w:bottom="1135" w:left="1418" w:header="720" w:footer="720" w:gutter="0"/>
          <w:cols w:space="720"/>
          <w:docGrid w:linePitch="381"/>
        </w:sectPr>
      </w:pPr>
    </w:p>
    <w:p w14:paraId="3ECBE40E" w14:textId="11F4DB62" w:rsidR="0043180A" w:rsidRPr="0043180A" w:rsidRDefault="0043180A" w:rsidP="0043180A">
      <w:pPr>
        <w:jc w:val="center"/>
        <w:rPr>
          <w:noProof/>
        </w:rPr>
      </w:pPr>
      <w:r w:rsidRPr="0043180A">
        <w:rPr>
          <w:noProof/>
        </w:rPr>
        <w:lastRenderedPageBreak/>
        <w:drawing>
          <wp:inline distT="0" distB="0" distL="0" distR="0" wp14:anchorId="2ED1B9A6" wp14:editId="72F3A90C">
            <wp:extent cx="9222440" cy="6838950"/>
            <wp:effectExtent l="0" t="0" r="0" b="0"/>
            <wp:docPr id="18881216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8448" cy="6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6190B" w14:textId="77777777" w:rsidR="00933DA6" w:rsidRDefault="00933DA6" w:rsidP="00933DA6">
      <w:pPr>
        <w:jc w:val="center"/>
        <w:rPr>
          <w:noProof/>
        </w:rPr>
      </w:pPr>
      <w:r>
        <w:rPr>
          <w:noProof/>
        </w:rPr>
        <w:lastRenderedPageBreak/>
        <w:t xml:space="preserve"> </w:t>
      </w:r>
    </w:p>
    <w:p w14:paraId="5677720A" w14:textId="171CCEDA" w:rsidR="0043180A" w:rsidRPr="0043180A" w:rsidRDefault="0043180A" w:rsidP="0043180A">
      <w:pPr>
        <w:jc w:val="center"/>
        <w:rPr>
          <w:rFonts w:asciiTheme="majorBidi" w:hAnsiTheme="majorBidi" w:cstheme="majorBidi"/>
          <w:b/>
          <w:bCs/>
          <w:sz w:val="28"/>
        </w:rPr>
      </w:pPr>
      <w:r w:rsidRPr="0043180A">
        <w:rPr>
          <w:rFonts w:asciiTheme="majorBidi" w:hAnsiTheme="majorBidi" w:cstheme="majorBidi"/>
          <w:b/>
          <w:bCs/>
          <w:sz w:val="28"/>
        </w:rPr>
        <w:drawing>
          <wp:inline distT="0" distB="0" distL="0" distR="0" wp14:anchorId="2D55FA7E" wp14:editId="3D4E9DB4">
            <wp:extent cx="9253855" cy="6583680"/>
            <wp:effectExtent l="0" t="0" r="4445" b="7620"/>
            <wp:docPr id="3338242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855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80A" w:rsidRPr="0043180A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39"/>
    <w:rsid w:val="00005F5B"/>
    <w:rsid w:val="0003049D"/>
    <w:rsid w:val="00032A0A"/>
    <w:rsid w:val="00047242"/>
    <w:rsid w:val="00065634"/>
    <w:rsid w:val="00083925"/>
    <w:rsid w:val="000D6A95"/>
    <w:rsid w:val="000F09B7"/>
    <w:rsid w:val="00125D70"/>
    <w:rsid w:val="00187EF3"/>
    <w:rsid w:val="00275155"/>
    <w:rsid w:val="002830B7"/>
    <w:rsid w:val="002875A8"/>
    <w:rsid w:val="00294A9E"/>
    <w:rsid w:val="002A23FF"/>
    <w:rsid w:val="002F0C59"/>
    <w:rsid w:val="002F3900"/>
    <w:rsid w:val="00393254"/>
    <w:rsid w:val="003C2BD7"/>
    <w:rsid w:val="0043180A"/>
    <w:rsid w:val="00462C01"/>
    <w:rsid w:val="004654E6"/>
    <w:rsid w:val="00492A68"/>
    <w:rsid w:val="004A20A3"/>
    <w:rsid w:val="004A7352"/>
    <w:rsid w:val="004D0721"/>
    <w:rsid w:val="004D5AD7"/>
    <w:rsid w:val="00502CA6"/>
    <w:rsid w:val="005343CC"/>
    <w:rsid w:val="00552E25"/>
    <w:rsid w:val="005664D5"/>
    <w:rsid w:val="005D1F01"/>
    <w:rsid w:val="005D3221"/>
    <w:rsid w:val="005F475A"/>
    <w:rsid w:val="00632F79"/>
    <w:rsid w:val="00685CBB"/>
    <w:rsid w:val="006B474A"/>
    <w:rsid w:val="006C64AD"/>
    <w:rsid w:val="00704AFE"/>
    <w:rsid w:val="0071310E"/>
    <w:rsid w:val="007C3E39"/>
    <w:rsid w:val="007F3446"/>
    <w:rsid w:val="00831C73"/>
    <w:rsid w:val="00841D2D"/>
    <w:rsid w:val="00862A3E"/>
    <w:rsid w:val="008C370B"/>
    <w:rsid w:val="00933DA6"/>
    <w:rsid w:val="00952886"/>
    <w:rsid w:val="00993C59"/>
    <w:rsid w:val="009A35DA"/>
    <w:rsid w:val="009B248F"/>
    <w:rsid w:val="009F7BC3"/>
    <w:rsid w:val="00A779E9"/>
    <w:rsid w:val="00AE6A15"/>
    <w:rsid w:val="00B61636"/>
    <w:rsid w:val="00B671BE"/>
    <w:rsid w:val="00B846DD"/>
    <w:rsid w:val="00B904E9"/>
    <w:rsid w:val="00BB22F4"/>
    <w:rsid w:val="00BC0131"/>
    <w:rsid w:val="00BC775C"/>
    <w:rsid w:val="00C777FC"/>
    <w:rsid w:val="00CE4896"/>
    <w:rsid w:val="00CF41AC"/>
    <w:rsid w:val="00D67CB8"/>
    <w:rsid w:val="00D968D4"/>
    <w:rsid w:val="00DA11BC"/>
    <w:rsid w:val="00DF49BA"/>
    <w:rsid w:val="00E060A9"/>
    <w:rsid w:val="00E078FB"/>
    <w:rsid w:val="00E4537C"/>
    <w:rsid w:val="00EC08B4"/>
    <w:rsid w:val="00F012D5"/>
    <w:rsid w:val="00F40DF0"/>
    <w:rsid w:val="00F45F51"/>
    <w:rsid w:val="00F54BD0"/>
    <w:rsid w:val="00F96FA8"/>
    <w:rsid w:val="00FA43B6"/>
    <w:rsid w:val="00FC2C92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2E51"/>
  <w15:docId w15:val="{BC0E3E39-840B-4988-A806-6A9AB9C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7F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Sayya</cp:lastModifiedBy>
  <cp:revision>28</cp:revision>
  <cp:lastPrinted>2026-07-20T01:51:00Z</cp:lastPrinted>
  <dcterms:created xsi:type="dcterms:W3CDTF">2026-07-04T09:40:00Z</dcterms:created>
  <dcterms:modified xsi:type="dcterms:W3CDTF">2026-07-27T03:52:00Z</dcterms:modified>
</cp:coreProperties>
</file>